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9" w:rsidRPr="00CE23A9" w:rsidRDefault="00CE23A9" w:rsidP="00CE23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E2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“</w:t>
      </w:r>
      <w:proofErr w:type="spellStart"/>
      <w:r w:rsidRPr="00CE23A9">
        <w:rPr>
          <w:rFonts w:ascii="MS Mincho" w:eastAsia="MS Mincho" w:hAnsi="MS Mincho" w:cs="MS Mincho"/>
          <w:b/>
          <w:bCs/>
          <w:kern w:val="36"/>
          <w:sz w:val="48"/>
          <w:szCs w:val="48"/>
        </w:rPr>
        <w:t>水</w:t>
      </w:r>
      <w:r w:rsidRPr="00CE23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”</w:t>
      </w:r>
      <w:r w:rsidRPr="00CE23A9">
        <w:rPr>
          <w:rFonts w:ascii="MS Mincho" w:eastAsia="MS Mincho" w:hAnsi="MS Mincho" w:cs="MS Mincho"/>
          <w:b/>
          <w:bCs/>
          <w:kern w:val="36"/>
          <w:sz w:val="48"/>
          <w:szCs w:val="48"/>
        </w:rPr>
        <w:t>のようになりたい</w:t>
      </w:r>
      <w:proofErr w:type="spellEnd"/>
      <w:r w:rsidRPr="00CE23A9">
        <w:rPr>
          <w:rFonts w:ascii="MS Mincho" w:eastAsia="MS Mincho" w:hAnsi="MS Mincho" w:cs="MS Mincho"/>
          <w:b/>
          <w:bCs/>
          <w:kern w:val="36"/>
          <w:sz w:val="48"/>
          <w:szCs w:val="48"/>
        </w:rPr>
        <w:t xml:space="preserve">　「</w:t>
      </w:r>
      <w:proofErr w:type="spellStart"/>
      <w:r w:rsidRPr="00CE23A9">
        <w:rPr>
          <w:rFonts w:ascii="MS Mincho" w:eastAsia="MS Mincho" w:hAnsi="MS Mincho" w:cs="MS Mincho"/>
          <w:b/>
          <w:bCs/>
          <w:kern w:val="36"/>
          <w:sz w:val="48"/>
          <w:szCs w:val="48"/>
        </w:rPr>
        <w:t>名前をなくした女神」主演の杏</w:t>
      </w:r>
      <w:proofErr w:type="spellEnd"/>
    </w:p>
    <w:p w:rsidR="00F5604F" w:rsidRDefault="002B75A6">
      <w:proofErr w:type="spellStart"/>
      <w:r>
        <w:t>Anzu</w:t>
      </w:r>
      <w:proofErr w:type="spellEnd"/>
      <w:r>
        <w:t xml:space="preserve"> stars as </w:t>
      </w:r>
      <w:r w:rsidR="00CE23A9">
        <w:t xml:space="preserve"> “Goddess Without a Name” who wants to be like water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>子どもの小学校受験に奮闘する母親たちの群像劇「名前をなくした女神」（フジ系、火曜夜９時）で、５歳の男児を持つ秋山侑子を演じる。ドラマ初主演で初の母親役。これまでの役と比べても、ひときわ新鮮に感じている。</w:t>
      </w:r>
      <w:r>
        <w:t xml:space="preserve"> </w:t>
      </w:r>
    </w:p>
    <w:p w:rsidR="001B03E3" w:rsidRDefault="009A10B1" w:rsidP="00CE23A9">
      <w:pPr>
        <w:pStyle w:val="NormalWeb"/>
      </w:pPr>
      <w:r>
        <w:t xml:space="preserve">In the television drama “The Goddess Without a Name”, about a group of mothers struggling to prepare their young children for elementary school entrance exams, Akiyama </w:t>
      </w:r>
      <w:proofErr w:type="spellStart"/>
      <w:r>
        <w:t>Yuuko</w:t>
      </w:r>
      <w:proofErr w:type="spellEnd"/>
      <w:r>
        <w:t xml:space="preserve"> stars as a mother of a 5-year-old boy.</w:t>
      </w:r>
      <w:r w:rsidR="003C1786">
        <w:t xml:space="preserve"> It is her first time starring in a drama, and her first time playing a young mother.</w:t>
      </w:r>
      <w:r w:rsidR="00F32C9D">
        <w:t xml:space="preserve"> Even compared to her previous roles, one can feel the freshness of her performance here. 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 xml:space="preserve">　「撮影中、モニターで演技中の自分の顔を見たら、母親の柔らかい表情をしていたのでびっくりした。作品の中に新しい自分が存在していると、自分なりに思います」</w:t>
      </w:r>
      <w:r>
        <w:t xml:space="preserve"> </w:t>
      </w:r>
    </w:p>
    <w:p w:rsidR="00623C57" w:rsidRDefault="00EA2D9A" w:rsidP="00623C57">
      <w:pPr>
        <w:pStyle w:val="NormalWeb"/>
      </w:pPr>
      <w:r>
        <w:t>“When I saw my own face on the monitor during a recording session</w:t>
      </w:r>
      <w:r w:rsidR="00DE13FA">
        <w:t>, I was surprised to see it looked like a mother’s gentle expression.</w:t>
      </w:r>
      <w:r w:rsidR="00B32356">
        <w:t xml:space="preserve"> During a production it feels like a new person has come into existence, in my own special way.</w:t>
      </w:r>
      <w:r w:rsidR="002010B3">
        <w:t>”</w:t>
      </w:r>
    </w:p>
    <w:p w:rsidR="00623C57" w:rsidRDefault="00CE23A9" w:rsidP="00CE23A9">
      <w:pPr>
        <w:pStyle w:val="NormalWeb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t xml:space="preserve">　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>お互いに「</w:t>
      </w:r>
      <w:r>
        <w:t>○○</w:t>
      </w:r>
      <w:r>
        <w:rPr>
          <w:rFonts w:ascii="MS Mincho" w:eastAsia="MS Mincho" w:hAnsi="MS Mincho" w:cs="MS Mincho" w:hint="eastAsia"/>
        </w:rPr>
        <w:t>君のお母さん」と呼び合う人間関係の中で、「自分が何者であるか」という問いかけを迫られる母親たち。嫉妬したり見えを張ったりする場面が描かれるが、「善と悪」が単純に分かれる話ではないようだ。</w:t>
      </w:r>
      <w:r>
        <w:t xml:space="preserve"> </w:t>
      </w:r>
    </w:p>
    <w:p w:rsidR="000F36E0" w:rsidRDefault="000F36E0" w:rsidP="00CE23A9">
      <w:pPr>
        <w:pStyle w:val="NormalWeb"/>
      </w:pPr>
      <w:r>
        <w:t>The women of the show, as a result of becoming someone who can call herself “your mother”, (??), start to ask themselves the question “what kind of person am I”?</w:t>
      </w:r>
      <w:r w:rsidR="00732820">
        <w:t xml:space="preserve"> Various scenes of jealousy and pretentiousness are depicted, but “good and evil” cannot be easily separated in this story.</w:t>
      </w:r>
      <w:r>
        <w:t xml:space="preserve"> </w:t>
      </w:r>
    </w:p>
    <w:p w:rsidR="000F36E0" w:rsidRDefault="000F36E0" w:rsidP="00CE23A9">
      <w:pPr>
        <w:pStyle w:val="NormalWeb"/>
      </w:pP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 xml:space="preserve">　「価値観が違う者同士がぶつかり合うとどうなるのかを表現したい。『この人が悪い』ということではないと思う。見る人によって、受け止め方は違うでしょうね」</w:t>
      </w:r>
      <w:r>
        <w:t xml:space="preserve"> </w:t>
      </w:r>
    </w:p>
    <w:p w:rsidR="000034CA" w:rsidRDefault="000034CA" w:rsidP="00CE23A9">
      <w:pPr>
        <w:pStyle w:val="NormalWeb"/>
      </w:pPr>
    </w:p>
    <w:p w:rsidR="000034CA" w:rsidRDefault="00F16E53" w:rsidP="00CE23A9">
      <w:pPr>
        <w:pStyle w:val="NormalWeb"/>
      </w:pPr>
      <w:r>
        <w:lastRenderedPageBreak/>
        <w:t>“</w:t>
      </w:r>
      <w:r w:rsidR="000034CA">
        <w:t xml:space="preserve">I wanted to show what happens when </w:t>
      </w:r>
      <w:r w:rsidR="00B56A6D">
        <w:t>two comrades, who hold different values, collide.</w:t>
      </w:r>
      <w:r w:rsidR="00A227E6">
        <w:t xml:space="preserve"> It’s not about saying </w:t>
      </w:r>
      <w:r>
        <w:t>‘</w:t>
      </w:r>
      <w:r w:rsidR="00A227E6">
        <w:t>this person is wrong</w:t>
      </w:r>
      <w:r w:rsidR="000332E8">
        <w:t>.</w:t>
      </w:r>
      <w:r>
        <w:t>’</w:t>
      </w:r>
      <w:r w:rsidR="00E16F58">
        <w:t xml:space="preserve"> I think different viewers will react in different ways.</w:t>
      </w:r>
      <w:r w:rsidR="00097ACD">
        <w:t>”</w:t>
      </w:r>
      <w:r w:rsidR="00B56A6D">
        <w:t xml:space="preserve"> 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 xml:space="preserve">　何を尋ねても、明快に整理された言葉が返ってくる。強く感じるのは、自らを客観視する姿勢だ。「自分をどんな人間だと思うか」という問いに対する答えが良かった。</w:t>
      </w:r>
      <w:r>
        <w:t xml:space="preserve"> </w:t>
      </w:r>
    </w:p>
    <w:p w:rsidR="000A0D07" w:rsidRDefault="000C009E" w:rsidP="00CE23A9">
      <w:pPr>
        <w:pStyle w:val="NormalWeb"/>
      </w:pPr>
      <w:r>
        <w:t xml:space="preserve">Whatever is asked for, the neatly sorted words bounce back at us. </w:t>
      </w:r>
      <w:r w:rsidR="00FB28C4">
        <w:t>What I feel strongly</w:t>
      </w:r>
      <w:r w:rsidR="000A0D07">
        <w:t>, is the need for myself to adopt an objective viewpoint.</w:t>
      </w:r>
      <w:r w:rsidR="00C27A00">
        <w:t xml:space="preserve"> I needed to have a strong answer to the question “what kind of person am I?”</w:t>
      </w:r>
      <w:r w:rsidR="00BD0333">
        <w:t xml:space="preserve"> (????)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 xml:space="preserve">　「</w:t>
      </w:r>
      <w:proofErr w:type="spellStart"/>
      <w:r>
        <w:rPr>
          <w:rFonts w:ascii="MS Mincho" w:eastAsia="MS Mincho" w:hAnsi="MS Mincho" w:cs="MS Mincho" w:hint="eastAsia"/>
        </w:rPr>
        <w:t>水のようになることを目指しています</w:t>
      </w:r>
      <w:proofErr w:type="spellEnd"/>
      <w:r>
        <w:rPr>
          <w:rFonts w:ascii="MS Mincho" w:eastAsia="MS Mincho" w:hAnsi="MS Mincho" w:cs="MS Mincho" w:hint="eastAsia"/>
        </w:rPr>
        <w:t>。</w:t>
      </w:r>
      <w:proofErr w:type="spellStart"/>
      <w:r>
        <w:rPr>
          <w:rFonts w:ascii="MS Mincho" w:eastAsia="MS Mincho" w:hAnsi="MS Mincho" w:cs="MS Mincho" w:hint="eastAsia"/>
        </w:rPr>
        <w:t>色々なグラスに注いで、当たる光や見る角度によっても見え方が変わる</w:t>
      </w:r>
      <w:proofErr w:type="spellEnd"/>
      <w:r>
        <w:rPr>
          <w:rFonts w:ascii="MS Mincho" w:eastAsia="MS Mincho" w:hAnsi="MS Mincho" w:cs="MS Mincho" w:hint="eastAsia"/>
        </w:rPr>
        <w:t>。</w:t>
      </w:r>
      <w:proofErr w:type="spellStart"/>
      <w:r>
        <w:rPr>
          <w:rFonts w:ascii="MS Mincho" w:eastAsia="MS Mincho" w:hAnsi="MS Mincho" w:cs="MS Mincho" w:hint="eastAsia"/>
        </w:rPr>
        <w:t>そんな自分でありたい</w:t>
      </w:r>
      <w:proofErr w:type="spellEnd"/>
      <w:r>
        <w:rPr>
          <w:rFonts w:ascii="MS Mincho" w:eastAsia="MS Mincho" w:hAnsi="MS Mincho" w:cs="MS Mincho" w:hint="eastAsia"/>
        </w:rPr>
        <w:t>」</w:t>
      </w:r>
      <w:r>
        <w:t xml:space="preserve"> </w:t>
      </w:r>
    </w:p>
    <w:p w:rsidR="00B04510" w:rsidRDefault="00B04510" w:rsidP="00CE23A9">
      <w:pPr>
        <w:pStyle w:val="NormalWeb"/>
      </w:pPr>
      <w:r>
        <w:t xml:space="preserve">My goal is to become like water. </w:t>
      </w:r>
      <w:r w:rsidR="00634828">
        <w:t xml:space="preserve">Depending on the glass it is poured in, the light that strikes it, or the angle of view, its appearance is different. </w:t>
      </w:r>
      <w:r w:rsidR="00D3608F">
        <w:t>I want to be like that.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 xml:space="preserve">　父親は渡辺謙。だが既に「有名人の娘」という枠を超えた俳優に成長している。今後について聞くと「一つ一つ、充実した未来を重ねていきたい」と話す一方、「いつかは子どもが欲しいですね」と顔をほころばせた。</w:t>
      </w:r>
      <w:r>
        <w:t xml:space="preserve"> </w:t>
      </w:r>
    </w:p>
    <w:p w:rsidR="00462A5A" w:rsidRDefault="00462A5A" w:rsidP="00CE23A9">
      <w:pPr>
        <w:pStyle w:val="NormalWeb"/>
      </w:pPr>
      <w:r>
        <w:t>Her father is Watanabe Ken.</w:t>
      </w:r>
      <w:r w:rsidR="00AD63F7">
        <w:t xml:space="preserve">  But she has already grown out of her role as “the daughter of a celebrity”, and has become a mature actress.</w:t>
      </w:r>
      <w:r w:rsidR="006E5FBB">
        <w:t xml:space="preserve"> When asked about the prospects for the future, she said that “I want to build a future, one step at a time</w:t>
      </w:r>
      <w:r w:rsidR="00234310">
        <w:t xml:space="preserve">.” </w:t>
      </w:r>
      <w:r w:rsidR="00400174">
        <w:t>But she said that with a smile that</w:t>
      </w:r>
      <w:r w:rsidR="00870E3E">
        <w:t xml:space="preserve"> said</w:t>
      </w:r>
      <w:r w:rsidR="00400174">
        <w:t xml:space="preserve"> “Someday I want to have my own children.”</w:t>
      </w:r>
      <w:r w:rsidR="006E5FBB">
        <w:t xml:space="preserve"> </w:t>
      </w:r>
    </w:p>
    <w:p w:rsidR="00CE23A9" w:rsidRDefault="00CE23A9" w:rsidP="00CE23A9">
      <w:pPr>
        <w:pStyle w:val="NormalWeb"/>
      </w:pPr>
      <w:r>
        <w:rPr>
          <w:rFonts w:ascii="MS Mincho" w:eastAsia="MS Mincho" w:hAnsi="MS Mincho" w:cs="MS Mincho" w:hint="eastAsia"/>
        </w:rPr>
        <w:t>（</w:t>
      </w:r>
      <w:proofErr w:type="spellStart"/>
      <w:r>
        <w:rPr>
          <w:rFonts w:ascii="MS Mincho" w:eastAsia="MS Mincho" w:hAnsi="MS Mincho" w:cs="MS Mincho" w:hint="eastAsia"/>
        </w:rPr>
        <w:t>文・村瀬信也</w:t>
      </w:r>
      <w:proofErr w:type="spellEnd"/>
      <w:r>
        <w:rPr>
          <w:rFonts w:ascii="MS Mincho" w:eastAsia="MS Mincho" w:hAnsi="MS Mincho" w:cs="MS Mincho" w:hint="eastAsia"/>
        </w:rPr>
        <w:t xml:space="preserve">　</w:t>
      </w:r>
      <w:proofErr w:type="spellStart"/>
      <w:r>
        <w:rPr>
          <w:rFonts w:ascii="MS Mincho" w:eastAsia="MS Mincho" w:hAnsi="MS Mincho" w:cs="MS Mincho" w:hint="eastAsia"/>
        </w:rPr>
        <w:t>写真・鈴木好之</w:t>
      </w:r>
      <w:proofErr w:type="spellEnd"/>
      <w:r>
        <w:rPr>
          <w:rFonts w:ascii="MS Mincho" w:eastAsia="MS Mincho" w:hAnsi="MS Mincho" w:cs="MS Mincho" w:hint="eastAsia"/>
        </w:rPr>
        <w:t>）</w:t>
      </w:r>
      <w:r>
        <w:t xml:space="preserve"> </w:t>
      </w:r>
    </w:p>
    <w:p w:rsidR="00CE23A9" w:rsidRDefault="00CE23A9"/>
    <w:p w:rsidR="00CE23A9" w:rsidRDefault="00CE23A9"/>
    <w:sectPr w:rsidR="00CE23A9" w:rsidSect="004E6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23A9"/>
    <w:rsid w:val="000034CA"/>
    <w:rsid w:val="000332E8"/>
    <w:rsid w:val="00097ACD"/>
    <w:rsid w:val="000A0D07"/>
    <w:rsid w:val="000C009E"/>
    <w:rsid w:val="000F36E0"/>
    <w:rsid w:val="00176A99"/>
    <w:rsid w:val="001B03E3"/>
    <w:rsid w:val="002010B3"/>
    <w:rsid w:val="00234310"/>
    <w:rsid w:val="002B75A6"/>
    <w:rsid w:val="003C1786"/>
    <w:rsid w:val="00400174"/>
    <w:rsid w:val="00462A5A"/>
    <w:rsid w:val="004E6302"/>
    <w:rsid w:val="004F3FF9"/>
    <w:rsid w:val="005E0B44"/>
    <w:rsid w:val="00623C57"/>
    <w:rsid w:val="00634828"/>
    <w:rsid w:val="006E5FBB"/>
    <w:rsid w:val="00732820"/>
    <w:rsid w:val="00870E3E"/>
    <w:rsid w:val="009A10B1"/>
    <w:rsid w:val="00A227E6"/>
    <w:rsid w:val="00AD63F7"/>
    <w:rsid w:val="00B04510"/>
    <w:rsid w:val="00B32356"/>
    <w:rsid w:val="00B56A6D"/>
    <w:rsid w:val="00BD0333"/>
    <w:rsid w:val="00C27A00"/>
    <w:rsid w:val="00CE23A9"/>
    <w:rsid w:val="00D3608F"/>
    <w:rsid w:val="00DE13FA"/>
    <w:rsid w:val="00E16F58"/>
    <w:rsid w:val="00EA2D9A"/>
    <w:rsid w:val="00ED3BB4"/>
    <w:rsid w:val="00F16E53"/>
    <w:rsid w:val="00F32C9D"/>
    <w:rsid w:val="00FB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02"/>
  </w:style>
  <w:style w:type="paragraph" w:styleId="Heading1">
    <w:name w:val="heading 1"/>
    <w:basedOn w:val="Normal"/>
    <w:link w:val="Heading1Char"/>
    <w:uiPriority w:val="9"/>
    <w:qFormat/>
    <w:rsid w:val="00CE2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3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34</cp:revision>
  <dcterms:created xsi:type="dcterms:W3CDTF">2011-04-09T02:53:00Z</dcterms:created>
  <dcterms:modified xsi:type="dcterms:W3CDTF">2011-04-09T03:34:00Z</dcterms:modified>
</cp:coreProperties>
</file>